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132933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132933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3017E4">
        <w:rPr>
          <w:b/>
          <w:sz w:val="32"/>
          <w:szCs w:val="16"/>
        </w:rPr>
        <w:t>1</w:t>
      </w:r>
      <w:r w:rsidR="00BC69C6">
        <w:rPr>
          <w:b/>
          <w:sz w:val="32"/>
          <w:szCs w:val="16"/>
        </w:rPr>
        <w:t>0</w:t>
      </w:r>
      <w:r>
        <w:rPr>
          <w:b/>
          <w:sz w:val="32"/>
          <w:szCs w:val="16"/>
        </w:rPr>
        <w:t xml:space="preserve"> от </w:t>
      </w:r>
      <w:r w:rsidR="00BC69C6">
        <w:rPr>
          <w:b/>
          <w:sz w:val="32"/>
          <w:szCs w:val="16"/>
        </w:rPr>
        <w:t>25</w:t>
      </w:r>
      <w:r w:rsidR="00FA607D">
        <w:rPr>
          <w:b/>
          <w:sz w:val="32"/>
          <w:szCs w:val="16"/>
        </w:rPr>
        <w:t>.</w:t>
      </w:r>
      <w:r w:rsidR="00BC69C6">
        <w:rPr>
          <w:b/>
          <w:sz w:val="32"/>
          <w:szCs w:val="16"/>
        </w:rPr>
        <w:t>04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BC69C6" w:rsidRPr="00BC69C6" w:rsidRDefault="00BC69C6" w:rsidP="00BC69C6">
      <w:pPr>
        <w:jc w:val="center"/>
        <w:rPr>
          <w:b/>
          <w:sz w:val="16"/>
          <w:szCs w:val="16"/>
        </w:rPr>
      </w:pPr>
      <w:r w:rsidRPr="00BC69C6">
        <w:rPr>
          <w:b/>
          <w:sz w:val="16"/>
          <w:szCs w:val="16"/>
        </w:rPr>
        <w:t>Администрация</w:t>
      </w:r>
    </w:p>
    <w:p w:rsidR="00BC69C6" w:rsidRPr="00BC69C6" w:rsidRDefault="00BC69C6" w:rsidP="00BC69C6">
      <w:pPr>
        <w:jc w:val="center"/>
        <w:rPr>
          <w:b/>
          <w:sz w:val="16"/>
          <w:szCs w:val="16"/>
        </w:rPr>
      </w:pPr>
      <w:r w:rsidRPr="00BC69C6">
        <w:rPr>
          <w:b/>
          <w:sz w:val="16"/>
          <w:szCs w:val="16"/>
        </w:rPr>
        <w:t>муниципального образования</w:t>
      </w:r>
    </w:p>
    <w:p w:rsidR="00BC69C6" w:rsidRPr="00BC69C6" w:rsidRDefault="00BC69C6" w:rsidP="00BC69C6">
      <w:pPr>
        <w:jc w:val="center"/>
        <w:rPr>
          <w:b/>
          <w:sz w:val="16"/>
          <w:szCs w:val="16"/>
        </w:rPr>
      </w:pPr>
      <w:r w:rsidRPr="00BC69C6">
        <w:rPr>
          <w:b/>
          <w:sz w:val="16"/>
          <w:szCs w:val="16"/>
        </w:rPr>
        <w:t>«Канинский сельсовет»</w:t>
      </w:r>
    </w:p>
    <w:p w:rsidR="00BC69C6" w:rsidRPr="00BC69C6" w:rsidRDefault="00BC69C6" w:rsidP="00BC69C6">
      <w:pPr>
        <w:jc w:val="center"/>
        <w:rPr>
          <w:b/>
          <w:sz w:val="16"/>
          <w:szCs w:val="16"/>
        </w:rPr>
      </w:pPr>
      <w:r w:rsidRPr="00BC69C6">
        <w:rPr>
          <w:b/>
          <w:sz w:val="16"/>
          <w:szCs w:val="16"/>
        </w:rPr>
        <w:t>Ненецкого автономного округа</w:t>
      </w:r>
    </w:p>
    <w:p w:rsidR="00BC69C6" w:rsidRPr="00BC69C6" w:rsidRDefault="00BC69C6" w:rsidP="00BC69C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69C6" w:rsidRPr="00BC69C6" w:rsidRDefault="00BC69C6" w:rsidP="00BC69C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BC69C6" w:rsidRPr="00BC69C6" w:rsidRDefault="00BC69C6" w:rsidP="00BC69C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C69C6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C69C6" w:rsidRPr="00BC69C6" w:rsidRDefault="00BC69C6" w:rsidP="00BC69C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C69C6" w:rsidRPr="00BC69C6" w:rsidRDefault="00BC69C6" w:rsidP="00BC69C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BC69C6">
        <w:rPr>
          <w:rFonts w:ascii="Times New Roman" w:hAnsi="Times New Roman" w:cs="Times New Roman"/>
          <w:sz w:val="16"/>
          <w:szCs w:val="16"/>
        </w:rPr>
        <w:t>24.04.2019  №  23</w:t>
      </w:r>
    </w:p>
    <w:p w:rsidR="00BC69C6" w:rsidRPr="00BC69C6" w:rsidRDefault="00BC69C6" w:rsidP="00BC69C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BC69C6">
        <w:rPr>
          <w:rFonts w:ascii="Times New Roman" w:hAnsi="Times New Roman" w:cs="Times New Roman"/>
          <w:b w:val="0"/>
          <w:sz w:val="16"/>
          <w:szCs w:val="16"/>
        </w:rPr>
        <w:t xml:space="preserve">с. </w:t>
      </w:r>
      <w:proofErr w:type="spellStart"/>
      <w:r w:rsidRPr="00BC69C6">
        <w:rPr>
          <w:rFonts w:ascii="Times New Roman" w:hAnsi="Times New Roman" w:cs="Times New Roman"/>
          <w:b w:val="0"/>
          <w:sz w:val="16"/>
          <w:szCs w:val="16"/>
        </w:rPr>
        <w:t>Несь</w:t>
      </w:r>
      <w:proofErr w:type="spellEnd"/>
      <w:r w:rsidRPr="00BC69C6">
        <w:rPr>
          <w:rFonts w:ascii="Times New Roman" w:hAnsi="Times New Roman" w:cs="Times New Roman"/>
          <w:b w:val="0"/>
          <w:sz w:val="16"/>
          <w:szCs w:val="16"/>
        </w:rPr>
        <w:t>, Ненецкий автономный округ</w:t>
      </w:r>
    </w:p>
    <w:p w:rsidR="00BC69C6" w:rsidRPr="00BC69C6" w:rsidRDefault="00BC69C6" w:rsidP="00BC69C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BC69C6" w:rsidRPr="00BC69C6" w:rsidRDefault="00BC69C6" w:rsidP="00BC69C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839"/>
        <w:gridCol w:w="4840"/>
      </w:tblGrid>
      <w:tr w:rsidR="00BC69C6" w:rsidRPr="00BC69C6" w:rsidTr="00132933">
        <w:trPr>
          <w:trHeight w:val="284"/>
        </w:trPr>
        <w:tc>
          <w:tcPr>
            <w:tcW w:w="4839" w:type="dxa"/>
            <w:shd w:val="clear" w:color="auto" w:fill="auto"/>
          </w:tcPr>
          <w:p w:rsidR="00BC69C6" w:rsidRPr="00BC69C6" w:rsidRDefault="00BC69C6" w:rsidP="00132933">
            <w:pPr>
              <w:pStyle w:val="ConsPlusTitle"/>
              <w:widowControl/>
              <w:spacing w:after="20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C69C6">
              <w:rPr>
                <w:rFonts w:ascii="Times New Roman" w:hAnsi="Times New Roman" w:cs="Times New Roman"/>
                <w:b w:val="0"/>
                <w:sz w:val="16"/>
                <w:szCs w:val="16"/>
              </w:rPr>
              <w:t>Об утверждении отчета об исполнении бюджета муниципального образования «Канинский сельсовет» Ненецкого автономного округа за 1 квартал 2019 года</w:t>
            </w:r>
          </w:p>
        </w:tc>
        <w:tc>
          <w:tcPr>
            <w:tcW w:w="4840" w:type="dxa"/>
            <w:shd w:val="clear" w:color="auto" w:fill="auto"/>
          </w:tcPr>
          <w:p w:rsidR="00BC69C6" w:rsidRPr="00BC69C6" w:rsidRDefault="00BC69C6" w:rsidP="00132933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69C6" w:rsidRPr="00BC69C6" w:rsidRDefault="00BC69C6" w:rsidP="00BC69C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C69C6">
        <w:rPr>
          <w:sz w:val="16"/>
          <w:szCs w:val="16"/>
        </w:rPr>
        <w:t>В соответствии со статьей 264.2 Бюджетного кодекса Российской Федерации и рассмотрев отчет об исполнении бюджета муниципального образования «Канинский сельсовет» Ненецкого автономного округа за 1 квартал 2019 года, ПОСТАНОВЛЯЮ:</w:t>
      </w:r>
    </w:p>
    <w:p w:rsidR="00BC69C6" w:rsidRPr="00BC69C6" w:rsidRDefault="00BC69C6" w:rsidP="00BC69C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C69C6">
        <w:rPr>
          <w:sz w:val="16"/>
          <w:szCs w:val="16"/>
        </w:rPr>
        <w:t xml:space="preserve">1. </w:t>
      </w:r>
      <w:r w:rsidRPr="00BC69C6">
        <w:rPr>
          <w:sz w:val="16"/>
          <w:szCs w:val="16"/>
        </w:rPr>
        <w:tab/>
        <w:t>Утвердить отчет об исполнении местного бюджета за 1 квартал 2019 года по доходам в сумме 18 489,4 тыс. рублей, по расходам 17 037,8 тыс. рублей с превышением доходов над расходами (профицитом) в сумме 1 451,6 тыс. рублей.</w:t>
      </w: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C69C6">
        <w:rPr>
          <w:sz w:val="16"/>
          <w:szCs w:val="16"/>
        </w:rPr>
        <w:t xml:space="preserve">2. </w:t>
      </w:r>
      <w:r w:rsidRPr="00BC69C6">
        <w:rPr>
          <w:sz w:val="16"/>
          <w:szCs w:val="16"/>
        </w:rPr>
        <w:tab/>
        <w:t>Утвердить исполнение местного бюджета со следующими показателями:</w:t>
      </w: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C69C6">
        <w:rPr>
          <w:sz w:val="16"/>
          <w:szCs w:val="16"/>
        </w:rPr>
        <w:t xml:space="preserve">2.1. </w:t>
      </w:r>
      <w:r w:rsidRPr="00BC69C6">
        <w:rPr>
          <w:sz w:val="16"/>
          <w:szCs w:val="16"/>
        </w:rPr>
        <w:tab/>
        <w:t>По доходам местного бюджета по кодам классификации доходов бюджетов за 1 квартал 2019 года, согласно Приложению № 1 к настоящему постановлению;</w:t>
      </w: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C69C6">
        <w:rPr>
          <w:sz w:val="16"/>
          <w:szCs w:val="16"/>
        </w:rPr>
        <w:t xml:space="preserve">2.2. </w:t>
      </w:r>
      <w:r w:rsidRPr="00BC69C6">
        <w:rPr>
          <w:sz w:val="16"/>
          <w:szCs w:val="16"/>
        </w:rPr>
        <w:tab/>
        <w:t xml:space="preserve">По расходам местного бюджета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BC69C6">
        <w:rPr>
          <w:sz w:val="16"/>
          <w:szCs w:val="16"/>
        </w:rPr>
        <w:t>видов расходов классификации расходов бюджетов</w:t>
      </w:r>
      <w:proofErr w:type="gramEnd"/>
      <w:r w:rsidRPr="00BC69C6">
        <w:rPr>
          <w:sz w:val="16"/>
          <w:szCs w:val="16"/>
        </w:rPr>
        <w:t xml:space="preserve"> в ведомственной структуре расходов местного бюджета за 1 квартал 2019 года, согласно Приложению № 2 к настоящему постановлению;</w:t>
      </w: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C69C6">
        <w:rPr>
          <w:sz w:val="16"/>
          <w:szCs w:val="16"/>
        </w:rPr>
        <w:t xml:space="preserve">2.3. </w:t>
      </w:r>
      <w:r w:rsidRPr="00BC69C6">
        <w:rPr>
          <w:sz w:val="16"/>
          <w:szCs w:val="16"/>
        </w:rPr>
        <w:tab/>
        <w:t>По источникам финансирования дефицита местного бюджета за 1 квартал 2019 года, согласно Приложению № 3 к настоящему постановлению.</w:t>
      </w:r>
    </w:p>
    <w:p w:rsidR="00BC69C6" w:rsidRPr="00BC69C6" w:rsidRDefault="00BC69C6" w:rsidP="00BC69C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69C6" w:rsidRPr="00BC69C6" w:rsidRDefault="00BC69C6" w:rsidP="00BC69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C69C6">
        <w:rPr>
          <w:rFonts w:ascii="Times New Roman" w:hAnsi="Times New Roman" w:cs="Times New Roman"/>
          <w:sz w:val="16"/>
          <w:szCs w:val="16"/>
        </w:rPr>
        <w:t xml:space="preserve">3.  </w:t>
      </w:r>
      <w:r w:rsidRPr="00BC69C6">
        <w:rPr>
          <w:rFonts w:ascii="Times New Roman" w:hAnsi="Times New Roman" w:cs="Times New Roman"/>
          <w:sz w:val="16"/>
          <w:szCs w:val="16"/>
        </w:rPr>
        <w:tab/>
        <w:t>Настоящее постановление вступает в силу со дня его официального опубликования.</w:t>
      </w:r>
    </w:p>
    <w:p w:rsidR="00BC69C6" w:rsidRPr="00BC69C6" w:rsidRDefault="00BC69C6" w:rsidP="00BC69C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C69C6" w:rsidRPr="00BC69C6" w:rsidRDefault="00BC69C6" w:rsidP="00BC69C6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BC69C6" w:rsidRPr="00BC69C6" w:rsidRDefault="00BC69C6" w:rsidP="00BC69C6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BC69C6" w:rsidRDefault="00BC69C6" w:rsidP="00BC69C6">
      <w:pPr>
        <w:jc w:val="both"/>
        <w:rPr>
          <w:sz w:val="16"/>
          <w:szCs w:val="16"/>
        </w:rPr>
      </w:pPr>
      <w:r w:rsidRPr="00BC69C6">
        <w:rPr>
          <w:sz w:val="16"/>
          <w:szCs w:val="16"/>
        </w:rPr>
        <w:t xml:space="preserve">  Глава МО  «Канинский сельсовет» НАО                                              </w:t>
      </w:r>
      <w:r w:rsidRPr="00BC69C6">
        <w:rPr>
          <w:sz w:val="16"/>
          <w:szCs w:val="16"/>
        </w:rPr>
        <w:tab/>
        <w:t xml:space="preserve">         Г.А. </w:t>
      </w:r>
      <w:proofErr w:type="spellStart"/>
      <w:r w:rsidRPr="00BC69C6">
        <w:rPr>
          <w:sz w:val="16"/>
          <w:szCs w:val="16"/>
        </w:rPr>
        <w:t>Варницына</w:t>
      </w:r>
      <w:proofErr w:type="spellEnd"/>
    </w:p>
    <w:p w:rsidR="00BC69C6" w:rsidRDefault="00BC69C6" w:rsidP="00BC69C6">
      <w:pPr>
        <w:jc w:val="both"/>
        <w:rPr>
          <w:sz w:val="16"/>
          <w:szCs w:val="16"/>
        </w:rPr>
      </w:pPr>
    </w:p>
    <w:p w:rsidR="00BC69C6" w:rsidRDefault="00BC69C6" w:rsidP="00BC69C6">
      <w:pPr>
        <w:jc w:val="both"/>
        <w:rPr>
          <w:sz w:val="16"/>
          <w:szCs w:val="16"/>
        </w:rPr>
      </w:pPr>
    </w:p>
    <w:p w:rsidR="00BC69C6" w:rsidRDefault="00BC69C6" w:rsidP="00BC69C6">
      <w:pPr>
        <w:jc w:val="both"/>
        <w:rPr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2540"/>
        <w:gridCol w:w="5697"/>
        <w:gridCol w:w="443"/>
        <w:gridCol w:w="1116"/>
        <w:gridCol w:w="264"/>
        <w:gridCol w:w="1012"/>
      </w:tblGrid>
      <w:tr w:rsidR="00132933" w:rsidRPr="00132933" w:rsidTr="00132933">
        <w:trPr>
          <w:trHeight w:val="419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D105"/>
            <w:r w:rsidRPr="00132933">
              <w:rPr>
                <w:color w:val="000000"/>
                <w:sz w:val="16"/>
                <w:szCs w:val="16"/>
              </w:rPr>
              <w:t>Приложение № 1</w:t>
            </w:r>
            <w:bookmarkEnd w:id="0"/>
          </w:p>
        </w:tc>
      </w:tr>
      <w:tr w:rsidR="00132933" w:rsidRPr="00132933" w:rsidTr="00132933">
        <w:trPr>
          <w:trHeight w:val="300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132933" w:rsidRPr="00132933" w:rsidTr="00132933">
        <w:trPr>
          <w:trHeight w:val="300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от 24.04.2019 № 23</w:t>
            </w:r>
          </w:p>
        </w:tc>
      </w:tr>
      <w:tr w:rsidR="00132933" w:rsidRPr="00132933" w:rsidTr="00132933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32933" w:rsidRPr="00132933" w:rsidTr="00132933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32933" w:rsidRPr="00132933" w:rsidTr="00132933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за 1 квартал 2019 года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32933" w:rsidRPr="00132933" w:rsidTr="00132933">
        <w:trPr>
          <w:trHeight w:val="300"/>
        </w:trPr>
        <w:tc>
          <w:tcPr>
            <w:tcW w:w="11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13293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132933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>.</w:t>
            </w:r>
          </w:p>
        </w:tc>
      </w:tr>
      <w:tr w:rsidR="00132933" w:rsidRPr="00132933" w:rsidTr="00132933">
        <w:trPr>
          <w:trHeight w:val="59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Уточненный план на 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Исполнено за 2019 год</w:t>
            </w:r>
          </w:p>
        </w:tc>
      </w:tr>
      <w:tr w:rsidR="00132933" w:rsidRPr="00132933" w:rsidTr="00132933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4 671,9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1 990,1</w:t>
            </w:r>
          </w:p>
        </w:tc>
      </w:tr>
      <w:tr w:rsidR="00132933" w:rsidRPr="00132933" w:rsidTr="00132933">
        <w:trPr>
          <w:trHeight w:val="2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305,0</w:t>
            </w:r>
          </w:p>
        </w:tc>
      </w:tr>
      <w:tr w:rsidR="00132933" w:rsidRPr="00132933" w:rsidTr="00132933">
        <w:trPr>
          <w:trHeight w:val="2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305,0</w:t>
            </w:r>
          </w:p>
        </w:tc>
      </w:tr>
      <w:tr w:rsidR="00132933" w:rsidRPr="00132933" w:rsidTr="00132933">
        <w:trPr>
          <w:trHeight w:val="56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1 566,1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305</w:t>
            </w:r>
          </w:p>
        </w:tc>
      </w:tr>
      <w:tr w:rsidR="00132933" w:rsidRPr="00132933" w:rsidTr="00132933">
        <w:trPr>
          <w:trHeight w:val="13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96,4</w:t>
            </w:r>
          </w:p>
        </w:tc>
      </w:tr>
      <w:tr w:rsidR="00132933" w:rsidRPr="00132933" w:rsidTr="00132933">
        <w:trPr>
          <w:trHeight w:val="41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lastRenderedPageBreak/>
              <w:t>000 1 03 02000 01 0000 110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96,4</w:t>
            </w:r>
          </w:p>
        </w:tc>
      </w:tr>
      <w:tr w:rsidR="00132933" w:rsidRPr="00132933" w:rsidTr="00132933">
        <w:trPr>
          <w:trHeight w:val="113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129,4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42,3</w:t>
            </w:r>
          </w:p>
        </w:tc>
      </w:tr>
      <w:tr w:rsidR="00132933" w:rsidRPr="00132933" w:rsidTr="00132933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2933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</w:tr>
      <w:tr w:rsidR="00132933" w:rsidRPr="00132933" w:rsidTr="00132933">
        <w:trPr>
          <w:trHeight w:val="112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250,6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62,1</w:t>
            </w:r>
          </w:p>
        </w:tc>
      </w:tr>
      <w:tr w:rsidR="00132933" w:rsidRPr="00132933" w:rsidTr="00132933">
        <w:trPr>
          <w:trHeight w:val="9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-24,0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-8,3</w:t>
            </w:r>
          </w:p>
        </w:tc>
      </w:tr>
      <w:tr w:rsidR="00132933" w:rsidRPr="00132933" w:rsidTr="00132933">
        <w:trPr>
          <w:trHeight w:val="27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1 978,6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1 424,1</w:t>
            </w:r>
          </w:p>
        </w:tc>
      </w:tr>
      <w:tr w:rsidR="00132933" w:rsidRPr="00132933" w:rsidTr="00132933">
        <w:trPr>
          <w:trHeight w:val="40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000 105 01000 00 0000 110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923,8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14,4</w:t>
            </w:r>
          </w:p>
        </w:tc>
      </w:tr>
      <w:tr w:rsidR="00132933" w:rsidRPr="00132933" w:rsidTr="00132933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523,8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11,8</w:t>
            </w:r>
          </w:p>
        </w:tc>
      </w:tr>
      <w:tr w:rsidR="00132933" w:rsidRPr="00132933" w:rsidTr="00132933">
        <w:trPr>
          <w:trHeight w:val="6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</w:tr>
      <w:tr w:rsidR="00132933" w:rsidRPr="00132933" w:rsidTr="00132933">
        <w:trPr>
          <w:trHeight w:val="23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1 054,8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1 409,7</w:t>
            </w:r>
          </w:p>
        </w:tc>
      </w:tr>
      <w:tr w:rsidR="00132933" w:rsidRPr="00132933" w:rsidTr="00132933">
        <w:trPr>
          <w:trHeight w:val="27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1 054,8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1409,7</w:t>
            </w:r>
          </w:p>
        </w:tc>
      </w:tr>
      <w:tr w:rsidR="00132933" w:rsidRPr="00132933" w:rsidTr="00132933">
        <w:trPr>
          <w:trHeight w:val="25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116,0</w:t>
            </w:r>
          </w:p>
        </w:tc>
      </w:tr>
      <w:tr w:rsidR="00132933" w:rsidRPr="00132933" w:rsidTr="00132933">
        <w:trPr>
          <w:trHeight w:val="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-1,0</w:t>
            </w:r>
          </w:p>
        </w:tc>
      </w:tr>
      <w:tr w:rsidR="00132933" w:rsidRPr="00132933" w:rsidTr="00132933">
        <w:trPr>
          <w:trHeight w:val="3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132933" w:rsidRPr="00132933" w:rsidTr="00132933">
        <w:trPr>
          <w:trHeight w:val="26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117,0</w:t>
            </w:r>
          </w:p>
        </w:tc>
      </w:tr>
      <w:tr w:rsidR="00132933" w:rsidRPr="00132933" w:rsidTr="00132933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106,3</w:t>
            </w:r>
          </w:p>
        </w:tc>
      </w:tr>
      <w:tr w:rsidR="00132933" w:rsidRPr="00132933" w:rsidTr="00132933">
        <w:trPr>
          <w:trHeight w:val="40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106,3</w:t>
            </w:r>
          </w:p>
        </w:tc>
      </w:tr>
      <w:tr w:rsidR="00132933" w:rsidRPr="00132933" w:rsidTr="00132933">
        <w:trPr>
          <w:trHeight w:val="29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10,7</w:t>
            </w:r>
          </w:p>
        </w:tc>
      </w:tr>
      <w:tr w:rsidR="00132933" w:rsidRPr="00132933" w:rsidTr="00132933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10,7</w:t>
            </w:r>
          </w:p>
        </w:tc>
      </w:tr>
      <w:tr w:rsidR="00132933" w:rsidRPr="00132933" w:rsidTr="00132933">
        <w:trPr>
          <w:trHeight w:val="30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  <w:tr w:rsidR="00132933" w:rsidRPr="00132933" w:rsidTr="00132933">
        <w:trPr>
          <w:trHeight w:val="56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  <w:tr w:rsidR="00132933" w:rsidRPr="00132933" w:rsidTr="00132933">
        <w:trPr>
          <w:trHeight w:val="69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430 1 08 04020 01 0000 110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28,5</w:t>
            </w:r>
          </w:p>
        </w:tc>
      </w:tr>
      <w:tr w:rsidR="00132933" w:rsidRPr="00132933" w:rsidTr="00132933">
        <w:trPr>
          <w:trHeight w:val="51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20,1</w:t>
            </w:r>
          </w:p>
        </w:tc>
      </w:tr>
      <w:tr w:rsidR="00132933" w:rsidRPr="00132933" w:rsidTr="00132933">
        <w:trPr>
          <w:trHeight w:val="71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proofErr w:type="spellStart"/>
            <w:r w:rsidRPr="00132933">
              <w:rPr>
                <w:b/>
                <w:bCs/>
                <w:color w:val="000000"/>
                <w:sz w:val="16"/>
                <w:szCs w:val="16"/>
              </w:rPr>
              <w:t>иключением</w:t>
            </w:r>
            <w:proofErr w:type="spellEnd"/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20,1</w:t>
            </w:r>
          </w:p>
        </w:tc>
      </w:tr>
      <w:tr w:rsidR="00132933" w:rsidRPr="00132933" w:rsidTr="00132933">
        <w:trPr>
          <w:trHeight w:val="77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20,1</w:t>
            </w:r>
          </w:p>
        </w:tc>
      </w:tr>
      <w:tr w:rsidR="00132933" w:rsidRPr="00132933" w:rsidTr="00132933">
        <w:trPr>
          <w:trHeight w:val="2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103 379,8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16 499,3</w:t>
            </w:r>
          </w:p>
        </w:tc>
      </w:tr>
      <w:tr w:rsidR="00132933" w:rsidRPr="00132933" w:rsidTr="00132933">
        <w:trPr>
          <w:trHeight w:val="4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103 377,6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16 497,1</w:t>
            </w:r>
          </w:p>
        </w:tc>
      </w:tr>
      <w:tr w:rsidR="00132933" w:rsidRPr="00132933" w:rsidTr="00132933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3 355,2</w:t>
            </w:r>
          </w:p>
        </w:tc>
      </w:tr>
      <w:tr w:rsidR="00132933" w:rsidRPr="00132933" w:rsidTr="00132933">
        <w:trPr>
          <w:trHeight w:val="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3 355,2</w:t>
            </w:r>
          </w:p>
        </w:tc>
      </w:tr>
      <w:tr w:rsidR="00132933" w:rsidRPr="00132933" w:rsidTr="00132933">
        <w:trPr>
          <w:trHeight w:val="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</w:t>
            </w:r>
            <w:r w:rsidRPr="00132933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обеспеченности, в </w:t>
            </w:r>
            <w:proofErr w:type="spellStart"/>
            <w:r w:rsidRPr="00132933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132933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132933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lastRenderedPageBreak/>
              <w:t>13 420,9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3 355,2</w:t>
            </w:r>
          </w:p>
        </w:tc>
      </w:tr>
      <w:tr w:rsidR="00132933" w:rsidRPr="00132933" w:rsidTr="00132933">
        <w:trPr>
          <w:trHeight w:val="4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lastRenderedPageBreak/>
              <w:t>430 2 02 15001 10 0000 150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 НАО (Управление финансов НАО)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5 222,5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1305,6</w:t>
            </w:r>
          </w:p>
        </w:tc>
      </w:tr>
      <w:tr w:rsidR="00132933" w:rsidRPr="00132933" w:rsidTr="00132933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(Управление финансов "Заполярный район")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8 198,4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2049,6</w:t>
            </w:r>
          </w:p>
        </w:tc>
      </w:tr>
      <w:tr w:rsidR="00132933" w:rsidRPr="00132933" w:rsidTr="00132933">
        <w:trPr>
          <w:trHeight w:val="4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Субсидии  бюджетам   бюджетной   системы  Российской    Федерации   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2 780,0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39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42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430 2 02 25555 10 0000 150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26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1 865,4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сельских поселений, в </w:t>
            </w:r>
            <w:proofErr w:type="spellStart"/>
            <w:r w:rsidRPr="00132933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132933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1 865,4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84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Субсидия на </w:t>
            </w:r>
            <w:proofErr w:type="spellStart"/>
            <w:r w:rsidRPr="0013293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13293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1 835,4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2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000  2 02 30000 00 0000 150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945,6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125,1</w:t>
            </w:r>
          </w:p>
        </w:tc>
      </w:tr>
      <w:tr w:rsidR="00132933" w:rsidRPr="00132933" w:rsidTr="00132933">
        <w:trPr>
          <w:trHeight w:val="41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000  2 02 30024 00 0000 150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55,5</w:t>
            </w:r>
          </w:p>
        </w:tc>
      </w:tr>
      <w:tr w:rsidR="00132933" w:rsidRPr="00132933" w:rsidTr="00132933">
        <w:trPr>
          <w:trHeight w:val="37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000  2 02 30024 10 0000 150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132933">
              <w:rPr>
                <w:b/>
                <w:bCs/>
                <w:color w:val="000000"/>
                <w:sz w:val="16"/>
                <w:szCs w:val="16"/>
              </w:rPr>
              <w:t>Федерации</w:t>
            </w:r>
            <w:proofErr w:type="gramStart"/>
            <w:r w:rsidRPr="00132933">
              <w:rPr>
                <w:b/>
                <w:bCs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2933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132933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55,5</w:t>
            </w:r>
          </w:p>
        </w:tc>
      </w:tr>
      <w:tr w:rsidR="00132933" w:rsidRPr="00132933" w:rsidTr="00132933">
        <w:trPr>
          <w:trHeight w:val="6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55,5</w:t>
            </w:r>
          </w:p>
        </w:tc>
      </w:tr>
      <w:tr w:rsidR="00132933" w:rsidRPr="00132933" w:rsidTr="00132933">
        <w:trPr>
          <w:trHeight w:val="78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41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000  2 02 35118 00 0000 150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132933" w:rsidRPr="00132933" w:rsidTr="00132933">
        <w:trPr>
          <w:trHeight w:val="40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430 2 02 35118 10 0000 150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Субвенции бюджетам сельских поселений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69,6</w:t>
            </w:r>
          </w:p>
        </w:tc>
      </w:tr>
      <w:tr w:rsidR="00132933" w:rsidRPr="00132933" w:rsidTr="00132933">
        <w:trPr>
          <w:trHeight w:val="1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000  2 02 40000 00 0000 150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86 231,1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13 016,8</w:t>
            </w:r>
          </w:p>
        </w:tc>
      </w:tr>
      <w:tr w:rsidR="00132933" w:rsidRPr="00132933" w:rsidTr="00132933">
        <w:trPr>
          <w:trHeight w:val="7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000 202 40014 00 0000 150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proofErr w:type="spellStart"/>
            <w:r w:rsidRPr="00132933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132933">
              <w:rPr>
                <w:b/>
                <w:bCs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65 739,8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10 641,4</w:t>
            </w:r>
          </w:p>
        </w:tc>
      </w:tr>
      <w:tr w:rsidR="00132933" w:rsidRPr="00132933" w:rsidTr="00132933">
        <w:trPr>
          <w:trHeight w:val="83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000 202 40014 10 0000 150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132933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132933">
              <w:rPr>
                <w:b/>
                <w:bCs/>
                <w:sz w:val="16"/>
                <w:szCs w:val="16"/>
              </w:rPr>
              <w:t xml:space="preserve"> соглашениями, в </w:t>
            </w:r>
            <w:proofErr w:type="spellStart"/>
            <w:r w:rsidRPr="00132933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132933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65 739,8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10 641,4</w:t>
            </w:r>
          </w:p>
        </w:tc>
      </w:tr>
      <w:tr w:rsidR="00132933" w:rsidRPr="00132933" w:rsidTr="00132933">
        <w:trPr>
          <w:trHeight w:val="56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132933">
              <w:rPr>
                <w:sz w:val="16"/>
                <w:szCs w:val="16"/>
              </w:rPr>
              <w:t>т.ч</w:t>
            </w:r>
            <w:proofErr w:type="spellEnd"/>
            <w:r w:rsidRPr="00132933">
              <w:rPr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132933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132933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ГО и защиты от ЧС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85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годы", в </w:t>
            </w:r>
            <w:proofErr w:type="spellStart"/>
            <w:r w:rsidRPr="00132933">
              <w:rPr>
                <w:sz w:val="16"/>
                <w:szCs w:val="16"/>
              </w:rPr>
              <w:t>т.ч</w:t>
            </w:r>
            <w:proofErr w:type="spellEnd"/>
            <w:r w:rsidRPr="00132933">
              <w:rPr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65 708,5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10 641,4</w:t>
            </w:r>
          </w:p>
        </w:tc>
      </w:tr>
      <w:tr w:rsidR="00132933" w:rsidRPr="00132933" w:rsidTr="00132933">
        <w:trPr>
          <w:trHeight w:val="82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создание условий для предоставления транспортных услуг населению (содержание </w:t>
            </w:r>
            <w:proofErr w:type="spellStart"/>
            <w:r w:rsidRPr="00132933">
              <w:rPr>
                <w:i/>
                <w:iCs/>
                <w:color w:val="000000"/>
                <w:sz w:val="16"/>
                <w:szCs w:val="16"/>
              </w:rPr>
              <w:t>авиаплощадок</w:t>
            </w:r>
            <w:proofErr w:type="spell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в поселениях)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75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на обозначение и содержание снегоходных маршрутов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приобретение и монтаж светосигнального оборудования вертолетной площадки </w:t>
            </w:r>
            <w:proofErr w:type="gramStart"/>
            <w:r w:rsidRPr="00132933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132933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80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текущий ремонт вертолетной площадки </w:t>
            </w:r>
            <w:proofErr w:type="gramStart"/>
            <w:r w:rsidRPr="00132933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132933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1 569,4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5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- строительство моста через </w:t>
            </w:r>
            <w:proofErr w:type="spellStart"/>
            <w:r w:rsidRPr="00132933">
              <w:rPr>
                <w:i/>
                <w:iCs/>
                <w:color w:val="000000"/>
                <w:sz w:val="16"/>
                <w:szCs w:val="16"/>
              </w:rPr>
              <w:t>р</w:t>
            </w:r>
            <w:proofErr w:type="gramStart"/>
            <w:r w:rsidRPr="00132933">
              <w:rPr>
                <w:i/>
                <w:iCs/>
                <w:color w:val="000000"/>
                <w:sz w:val="16"/>
                <w:szCs w:val="16"/>
              </w:rPr>
              <w:t>.К</w:t>
            </w:r>
            <w:proofErr w:type="gramEnd"/>
            <w:r w:rsidRPr="00132933">
              <w:rPr>
                <w:i/>
                <w:iCs/>
                <w:color w:val="000000"/>
                <w:sz w:val="16"/>
                <w:szCs w:val="16"/>
              </w:rPr>
              <w:t>утина</w:t>
            </w:r>
            <w:proofErr w:type="spell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132933">
              <w:rPr>
                <w:i/>
                <w:iCs/>
                <w:color w:val="000000"/>
                <w:sz w:val="16"/>
                <w:szCs w:val="16"/>
              </w:rPr>
              <w:t>с.Несь</w:t>
            </w:r>
            <w:proofErr w:type="spell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Ненецкого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63 239,9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10641,4</w:t>
            </w:r>
          </w:p>
        </w:tc>
      </w:tr>
      <w:tr w:rsidR="00132933" w:rsidRPr="00132933" w:rsidTr="00132933">
        <w:trPr>
          <w:trHeight w:val="41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lastRenderedPageBreak/>
              <w:t>000 2 02 49999 00 0000 150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20 491,3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2 375,4</w:t>
            </w:r>
          </w:p>
        </w:tc>
      </w:tr>
      <w:tr w:rsidR="00132933" w:rsidRPr="00132933" w:rsidTr="00132933">
        <w:trPr>
          <w:trHeight w:val="42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поселений, в </w:t>
            </w:r>
            <w:proofErr w:type="spellStart"/>
            <w:r w:rsidRPr="00132933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132933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20 491,3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2 375,4</w:t>
            </w:r>
          </w:p>
        </w:tc>
      </w:tr>
      <w:tr w:rsidR="00132933" w:rsidRPr="00132933" w:rsidTr="00132933">
        <w:trPr>
          <w:trHeight w:val="27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5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5 501,8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872,9</w:t>
            </w:r>
          </w:p>
        </w:tc>
      </w:tr>
      <w:tr w:rsidR="00132933" w:rsidRPr="00132933" w:rsidTr="00132933">
        <w:trPr>
          <w:trHeight w:val="70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132933">
              <w:rPr>
                <w:sz w:val="16"/>
                <w:szCs w:val="16"/>
              </w:rPr>
              <w:t xml:space="preserve"> округа", в </w:t>
            </w:r>
            <w:proofErr w:type="spellStart"/>
            <w:r w:rsidRPr="00132933">
              <w:rPr>
                <w:sz w:val="16"/>
                <w:szCs w:val="16"/>
              </w:rPr>
              <w:t>т.ч</w:t>
            </w:r>
            <w:proofErr w:type="spellEnd"/>
            <w:r w:rsidRPr="00132933">
              <w:rPr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5 501,8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872,9</w:t>
            </w:r>
          </w:p>
        </w:tc>
      </w:tr>
      <w:tr w:rsidR="00132933" w:rsidRPr="00132933" w:rsidTr="00132933">
        <w:trPr>
          <w:trHeight w:val="69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32933">
              <w:rPr>
                <w:i/>
                <w:iCs/>
                <w:color w:val="000000"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округа"  - расходы на оплату коммунальных услуг и приобретение твердого топлива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2 217,6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325,6</w:t>
            </w:r>
          </w:p>
        </w:tc>
      </w:tr>
      <w:tr w:rsidR="00132933" w:rsidRPr="00132933" w:rsidTr="00132933">
        <w:trPr>
          <w:trHeight w:val="94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32933">
              <w:rPr>
                <w:i/>
                <w:iCs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132933">
              <w:rPr>
                <w:i/>
                <w:iCs/>
                <w:sz w:val="16"/>
                <w:szCs w:val="16"/>
              </w:rPr>
              <w:t xml:space="preserve"> округа"  - расходы на выплату </w:t>
            </w:r>
            <w:proofErr w:type="spellStart"/>
            <w:r w:rsidRPr="00132933">
              <w:rPr>
                <w:i/>
                <w:iCs/>
                <w:sz w:val="16"/>
                <w:szCs w:val="16"/>
              </w:rPr>
              <w:t>пенсиий</w:t>
            </w:r>
            <w:proofErr w:type="spellEnd"/>
            <w:r w:rsidRPr="00132933">
              <w:rPr>
                <w:i/>
                <w:iCs/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5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14 238,9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1 502,5</w:t>
            </w:r>
          </w:p>
        </w:tc>
      </w:tr>
      <w:tr w:rsidR="00132933" w:rsidRPr="00132933" w:rsidTr="00132933">
        <w:trPr>
          <w:trHeight w:val="68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  <w:proofErr w:type="gramStart"/>
            <w:r w:rsidRPr="00132933">
              <w:rPr>
                <w:sz w:val="16"/>
                <w:szCs w:val="16"/>
              </w:rPr>
              <w:t xml:space="preserve"> ,</w:t>
            </w:r>
            <w:proofErr w:type="gramEnd"/>
            <w:r w:rsidRPr="00132933">
              <w:rPr>
                <w:sz w:val="16"/>
                <w:szCs w:val="16"/>
              </w:rPr>
              <w:t xml:space="preserve"> в </w:t>
            </w:r>
            <w:proofErr w:type="spellStart"/>
            <w:r w:rsidRPr="00132933">
              <w:rPr>
                <w:sz w:val="16"/>
                <w:szCs w:val="16"/>
              </w:rPr>
              <w:t>т.ч</w:t>
            </w:r>
            <w:proofErr w:type="spellEnd"/>
            <w:r w:rsidRPr="00132933">
              <w:rPr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100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- 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  <w:proofErr w:type="gramStart"/>
            <w:r w:rsidRPr="00132933">
              <w:rPr>
                <w:sz w:val="16"/>
                <w:szCs w:val="16"/>
              </w:rPr>
              <w:t xml:space="preserve"> ,</w:t>
            </w:r>
            <w:proofErr w:type="gramEnd"/>
            <w:r w:rsidRPr="00132933">
              <w:rPr>
                <w:sz w:val="16"/>
                <w:szCs w:val="16"/>
              </w:rPr>
              <w:t xml:space="preserve"> в </w:t>
            </w:r>
            <w:proofErr w:type="spellStart"/>
            <w:r w:rsidRPr="00132933">
              <w:rPr>
                <w:sz w:val="16"/>
                <w:szCs w:val="16"/>
              </w:rPr>
              <w:t>т.ч</w:t>
            </w:r>
            <w:proofErr w:type="spellEnd"/>
            <w:r w:rsidRPr="00132933">
              <w:rPr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12 864,0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1 502,5</w:t>
            </w:r>
          </w:p>
        </w:tc>
      </w:tr>
      <w:tr w:rsidR="00132933" w:rsidRPr="00132933" w:rsidTr="00132933">
        <w:trPr>
          <w:trHeight w:val="70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410,7</w:t>
            </w:r>
          </w:p>
        </w:tc>
      </w:tr>
      <w:tr w:rsidR="00132933" w:rsidRPr="00132933" w:rsidTr="00132933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431 2 02 49999 10 0000 150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благоустройство территорий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5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уличное освещение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1091,8</w:t>
            </w:r>
          </w:p>
        </w:tc>
      </w:tr>
      <w:tr w:rsidR="00132933" w:rsidRPr="00132933" w:rsidTr="00132933">
        <w:trPr>
          <w:trHeight w:val="7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капитальный ремонт моста через ручей "</w:t>
            </w:r>
            <w:proofErr w:type="spellStart"/>
            <w:r w:rsidRPr="00132933">
              <w:rPr>
                <w:i/>
                <w:iCs/>
                <w:color w:val="000000"/>
                <w:sz w:val="16"/>
                <w:szCs w:val="16"/>
              </w:rPr>
              <w:t>Лахтенный</w:t>
            </w:r>
            <w:proofErr w:type="spell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" </w:t>
            </w:r>
            <w:proofErr w:type="gramStart"/>
            <w:r w:rsidRPr="00132933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132933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 НАО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6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подпрограммы 6 "Развитие коммунальной инфраструктуры муниципального района "Заполярный район", в </w:t>
            </w:r>
            <w:proofErr w:type="spellStart"/>
            <w:r w:rsidRPr="00132933">
              <w:rPr>
                <w:sz w:val="16"/>
                <w:szCs w:val="16"/>
              </w:rPr>
              <w:t>т.ч</w:t>
            </w:r>
            <w:proofErr w:type="spellEnd"/>
            <w:r w:rsidRPr="00132933">
              <w:rPr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 -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132933">
              <w:rPr>
                <w:sz w:val="16"/>
                <w:szCs w:val="16"/>
              </w:rPr>
              <w:t>т.ч</w:t>
            </w:r>
            <w:proofErr w:type="spellEnd"/>
            <w:r w:rsidRPr="00132933">
              <w:rPr>
                <w:sz w:val="16"/>
                <w:szCs w:val="16"/>
              </w:rPr>
              <w:t>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both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132933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132933">
              <w:rPr>
                <w:i/>
                <w:iCs/>
                <w:sz w:val="16"/>
                <w:szCs w:val="16"/>
              </w:rPr>
              <w:t>на предупреждение и ликвидацию последствий ЧС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83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</w:tr>
      <w:tr w:rsidR="00132933" w:rsidRPr="00132933" w:rsidTr="00132933">
        <w:trPr>
          <w:trHeight w:val="41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430 2 18 60010 10 0000 151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</w:tr>
      <w:tr w:rsidR="00132933" w:rsidRPr="00132933" w:rsidTr="00132933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108 051,7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18 489,4</w:t>
            </w:r>
          </w:p>
        </w:tc>
      </w:tr>
    </w:tbl>
    <w:p w:rsidR="00132933" w:rsidRPr="00BC69C6" w:rsidRDefault="00132933" w:rsidP="00BC69C6">
      <w:pPr>
        <w:jc w:val="both"/>
        <w:rPr>
          <w:sz w:val="16"/>
          <w:szCs w:val="16"/>
        </w:rPr>
      </w:pP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132933" w:rsidRDefault="00132933" w:rsidP="003017E4">
      <w:pPr>
        <w:jc w:val="center"/>
        <w:rPr>
          <w:b/>
          <w:sz w:val="16"/>
          <w:szCs w:val="16"/>
        </w:rPr>
      </w:pPr>
    </w:p>
    <w:p w:rsidR="00132933" w:rsidRDefault="00132933" w:rsidP="003017E4">
      <w:pPr>
        <w:jc w:val="center"/>
        <w:rPr>
          <w:b/>
          <w:sz w:val="16"/>
          <w:szCs w:val="16"/>
        </w:rPr>
      </w:pPr>
    </w:p>
    <w:p w:rsidR="00132933" w:rsidRDefault="00132933" w:rsidP="003017E4">
      <w:pPr>
        <w:jc w:val="center"/>
        <w:rPr>
          <w:b/>
          <w:sz w:val="16"/>
          <w:szCs w:val="16"/>
        </w:rPr>
      </w:pPr>
    </w:p>
    <w:p w:rsidR="00132933" w:rsidRDefault="00132933" w:rsidP="003017E4">
      <w:pPr>
        <w:jc w:val="center"/>
        <w:rPr>
          <w:b/>
          <w:sz w:val="16"/>
          <w:szCs w:val="16"/>
        </w:rPr>
      </w:pPr>
    </w:p>
    <w:p w:rsidR="003017E4" w:rsidRDefault="003017E4" w:rsidP="003017E4">
      <w:pPr>
        <w:jc w:val="center"/>
        <w:rPr>
          <w:b/>
          <w:sz w:val="16"/>
          <w:szCs w:val="16"/>
        </w:rPr>
      </w:pPr>
    </w:p>
    <w:tbl>
      <w:tblPr>
        <w:tblW w:w="11143" w:type="dxa"/>
        <w:tblInd w:w="93" w:type="dxa"/>
        <w:tblLook w:val="04A0" w:firstRow="1" w:lastRow="0" w:firstColumn="1" w:lastColumn="0" w:noHBand="0" w:noVBand="1"/>
      </w:tblPr>
      <w:tblGrid>
        <w:gridCol w:w="4835"/>
        <w:gridCol w:w="576"/>
        <w:gridCol w:w="478"/>
        <w:gridCol w:w="680"/>
        <w:gridCol w:w="1154"/>
        <w:gridCol w:w="780"/>
        <w:gridCol w:w="1380"/>
        <w:gridCol w:w="1260"/>
      </w:tblGrid>
      <w:tr w:rsidR="00132933" w:rsidRPr="00132933" w:rsidTr="00132933">
        <w:trPr>
          <w:trHeight w:val="300"/>
        </w:trPr>
        <w:tc>
          <w:tcPr>
            <w:tcW w:w="11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H185"/>
            <w:r w:rsidRPr="00132933">
              <w:rPr>
                <w:color w:val="000000"/>
                <w:sz w:val="16"/>
                <w:szCs w:val="16"/>
              </w:rPr>
              <w:lastRenderedPageBreak/>
              <w:t>Приложение № 2</w:t>
            </w:r>
            <w:bookmarkEnd w:id="1"/>
          </w:p>
        </w:tc>
      </w:tr>
      <w:tr w:rsidR="00132933" w:rsidRPr="00132933" w:rsidTr="00132933">
        <w:trPr>
          <w:trHeight w:val="300"/>
        </w:trPr>
        <w:tc>
          <w:tcPr>
            <w:tcW w:w="11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132933" w:rsidRPr="00132933" w:rsidTr="00132933">
        <w:trPr>
          <w:trHeight w:val="300"/>
        </w:trPr>
        <w:tc>
          <w:tcPr>
            <w:tcW w:w="11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от 24.04.2019 № 23</w:t>
            </w:r>
          </w:p>
        </w:tc>
      </w:tr>
      <w:tr w:rsidR="00132933" w:rsidRPr="00132933" w:rsidTr="00132933">
        <w:trPr>
          <w:trHeight w:val="750"/>
        </w:trPr>
        <w:tc>
          <w:tcPr>
            <w:tcW w:w="9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132933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в ведомственной структуре расходов местного бюджета за 1 квартал 2019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32933" w:rsidRPr="00132933" w:rsidTr="00132933">
        <w:trPr>
          <w:trHeight w:val="300"/>
        </w:trPr>
        <w:tc>
          <w:tcPr>
            <w:tcW w:w="11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13293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132933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>.</w:t>
            </w:r>
          </w:p>
        </w:tc>
      </w:tr>
      <w:tr w:rsidR="00132933" w:rsidRPr="00132933" w:rsidTr="00132933">
        <w:trPr>
          <w:trHeight w:val="285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Уточненный план на 2019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Исполнено за 2019 год</w:t>
            </w:r>
          </w:p>
        </w:tc>
      </w:tr>
      <w:tr w:rsidR="00132933" w:rsidRPr="00132933" w:rsidTr="00132933">
        <w:trPr>
          <w:trHeight w:val="825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2933" w:rsidRPr="00132933" w:rsidTr="0013293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9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93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93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93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93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93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293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32933" w:rsidRPr="00132933" w:rsidTr="0013293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108 612,5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17 037,8</w:t>
            </w:r>
          </w:p>
        </w:tc>
      </w:tr>
      <w:tr w:rsidR="00132933" w:rsidRPr="00132933" w:rsidTr="0013293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108 612,5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17 037,8</w:t>
            </w:r>
          </w:p>
        </w:tc>
      </w:tr>
      <w:tr w:rsidR="00132933" w:rsidRPr="00132933" w:rsidTr="0013293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19 214,0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4 074,0</w:t>
            </w:r>
          </w:p>
        </w:tc>
      </w:tr>
      <w:tr w:rsidR="00132933" w:rsidRPr="00132933" w:rsidTr="00132933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697,1</w:t>
            </w:r>
          </w:p>
        </w:tc>
      </w:tr>
      <w:tr w:rsidR="00132933" w:rsidRPr="00132933" w:rsidTr="00132933">
        <w:trPr>
          <w:trHeight w:val="3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697,1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697,1</w:t>
            </w:r>
          </w:p>
        </w:tc>
      </w:tr>
      <w:tr w:rsidR="00132933" w:rsidRPr="00132933" w:rsidTr="00132933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697,1</w:t>
            </w:r>
          </w:p>
        </w:tc>
      </w:tr>
      <w:tr w:rsidR="00132933" w:rsidRPr="00132933" w:rsidTr="00132933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13 276,7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2 919,6</w:t>
            </w:r>
          </w:p>
        </w:tc>
      </w:tr>
      <w:tr w:rsidR="00132933" w:rsidRPr="00132933" w:rsidTr="0013293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22,2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22,2</w:t>
            </w:r>
          </w:p>
        </w:tc>
      </w:tr>
      <w:tr w:rsidR="00132933" w:rsidRPr="00132933" w:rsidTr="00132933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22,2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22,2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22,2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12 714,1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2 897,4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12 714,1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2 897,4</w:t>
            </w:r>
          </w:p>
        </w:tc>
      </w:tr>
      <w:tr w:rsidR="00132933" w:rsidRPr="00132933" w:rsidTr="00132933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10 515,1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2471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1 199,0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163,4</w:t>
            </w:r>
          </w:p>
        </w:tc>
      </w:tr>
      <w:tr w:rsidR="00132933" w:rsidRPr="00132933" w:rsidTr="00132933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116,0</w:t>
            </w:r>
          </w:p>
        </w:tc>
      </w:tr>
      <w:tr w:rsidR="00132933" w:rsidRPr="00132933" w:rsidTr="00132933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116,0</w:t>
            </w:r>
          </w:p>
        </w:tc>
      </w:tr>
      <w:tr w:rsidR="00132933" w:rsidRPr="00132933" w:rsidTr="00132933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132933">
              <w:rPr>
                <w:sz w:val="16"/>
                <w:szCs w:val="16"/>
              </w:rPr>
              <w:t>на осуществление части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132933">
              <w:rPr>
                <w:sz w:val="16"/>
                <w:szCs w:val="16"/>
              </w:rPr>
              <w:t xml:space="preserve"> внешнего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116,0</w:t>
            </w:r>
          </w:p>
        </w:tc>
      </w:tr>
      <w:tr w:rsidR="00132933" w:rsidRPr="00132933" w:rsidTr="00132933">
        <w:trPr>
          <w:trHeight w:val="3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</w:tr>
      <w:tr w:rsidR="00132933" w:rsidRPr="00132933" w:rsidTr="00132933">
        <w:trPr>
          <w:trHeight w:val="4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2 169,1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341,3</w:t>
            </w:r>
          </w:p>
        </w:tc>
      </w:tr>
      <w:tr w:rsidR="00132933" w:rsidRPr="00132933" w:rsidTr="00132933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303,3</w:t>
            </w:r>
          </w:p>
        </w:tc>
      </w:tr>
      <w:tr w:rsidR="00132933" w:rsidRPr="00132933" w:rsidTr="00132933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303,3</w:t>
            </w:r>
          </w:p>
        </w:tc>
      </w:tr>
      <w:tr w:rsidR="00132933" w:rsidRPr="00132933" w:rsidTr="00132933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303,3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303,3</w:t>
            </w:r>
          </w:p>
        </w:tc>
      </w:tr>
      <w:tr w:rsidR="00132933" w:rsidRPr="00132933" w:rsidTr="00132933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1 641,7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303,3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132933" w:rsidRPr="00132933" w:rsidTr="0013293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НАО в сфере административных правонарушений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8,5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29,5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lastRenderedPageBreak/>
              <w:t>Исполнение судебных решений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3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29,5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29,5</w:t>
            </w:r>
          </w:p>
        </w:tc>
      </w:tr>
      <w:tr w:rsidR="00132933" w:rsidRPr="00132933" w:rsidTr="00132933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132933" w:rsidRPr="00132933" w:rsidTr="00132933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132933" w:rsidRPr="00132933" w:rsidTr="00132933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23,7</w:t>
            </w:r>
          </w:p>
        </w:tc>
      </w:tr>
      <w:tr w:rsidR="00132933" w:rsidRPr="00132933" w:rsidTr="00132933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132933">
              <w:rPr>
                <w:sz w:val="16"/>
                <w:szCs w:val="16"/>
              </w:rPr>
              <w:t>отсутстуют</w:t>
            </w:r>
            <w:proofErr w:type="spellEnd"/>
            <w:r w:rsidRPr="00132933">
              <w:rPr>
                <w:sz w:val="16"/>
                <w:szCs w:val="16"/>
              </w:rPr>
              <w:t xml:space="preserve"> военные комиссариаты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23,7</w:t>
            </w:r>
          </w:p>
        </w:tc>
      </w:tr>
      <w:tr w:rsidR="00132933" w:rsidRPr="00132933" w:rsidTr="00132933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23,7</w:t>
            </w:r>
          </w:p>
        </w:tc>
      </w:tr>
      <w:tr w:rsidR="00132933" w:rsidRPr="00132933" w:rsidTr="00132933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99,5</w:t>
            </w:r>
          </w:p>
        </w:tc>
      </w:tr>
      <w:tr w:rsidR="00132933" w:rsidRPr="00132933" w:rsidTr="00132933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4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281,2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281,2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99,5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99,5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99,5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</w:tr>
      <w:tr w:rsidR="00132933" w:rsidRPr="00132933" w:rsidTr="0013293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67 132,3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10 641,4</w:t>
            </w:r>
          </w:p>
        </w:tc>
      </w:tr>
      <w:tr w:rsidR="00132933" w:rsidRPr="00132933" w:rsidTr="0013293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2 352,3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2 352,3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2 352,3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lastRenderedPageBreak/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2 352,3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132933">
              <w:rPr>
                <w:sz w:val="16"/>
                <w:szCs w:val="16"/>
              </w:rPr>
              <w:t>авиаплощадок</w:t>
            </w:r>
            <w:proofErr w:type="spellEnd"/>
            <w:r w:rsidRPr="00132933">
              <w:rPr>
                <w:sz w:val="16"/>
                <w:szCs w:val="16"/>
              </w:rPr>
              <w:t xml:space="preserve"> в поселениях)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Приобретение и монтаж светосигнального оборудования вертолетной площадки </w:t>
            </w:r>
            <w:proofErr w:type="gramStart"/>
            <w:r w:rsidRPr="00132933">
              <w:rPr>
                <w:sz w:val="16"/>
                <w:szCs w:val="16"/>
              </w:rPr>
              <w:t>в</w:t>
            </w:r>
            <w:proofErr w:type="gramEnd"/>
            <w:r w:rsidRPr="00132933">
              <w:rPr>
                <w:sz w:val="16"/>
                <w:szCs w:val="16"/>
              </w:rPr>
              <w:t xml:space="preserve"> с. </w:t>
            </w:r>
            <w:proofErr w:type="spellStart"/>
            <w:r w:rsidRPr="00132933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Текущий ремонт вертолетной площадки </w:t>
            </w:r>
            <w:proofErr w:type="gramStart"/>
            <w:r w:rsidRPr="00132933">
              <w:rPr>
                <w:sz w:val="16"/>
                <w:szCs w:val="16"/>
              </w:rPr>
              <w:t>в</w:t>
            </w:r>
            <w:proofErr w:type="gramEnd"/>
            <w:r w:rsidRPr="00132933">
              <w:rPr>
                <w:sz w:val="16"/>
                <w:szCs w:val="16"/>
              </w:rPr>
              <w:t xml:space="preserve"> с. </w:t>
            </w:r>
            <w:proofErr w:type="spellStart"/>
            <w:r w:rsidRPr="00132933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1 569,4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1 569,4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sz w:val="16"/>
                <w:szCs w:val="16"/>
              </w:rPr>
            </w:pPr>
            <w:r w:rsidRPr="00132933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64 780,0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10 641,4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64 197,5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10 641,4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64 197,5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10 641,4</w:t>
            </w:r>
          </w:p>
        </w:tc>
      </w:tr>
      <w:tr w:rsidR="00132933" w:rsidRPr="00132933" w:rsidTr="00132933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957,6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proofErr w:type="gramStart"/>
            <w:r w:rsidRPr="00132933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132933">
              <w:rPr>
                <w:sz w:val="16"/>
                <w:szCs w:val="16"/>
              </w:rPr>
              <w:t>Несь</w:t>
            </w:r>
            <w:proofErr w:type="spellEnd"/>
            <w:r w:rsidRPr="00132933">
              <w:rPr>
                <w:sz w:val="16"/>
                <w:szCs w:val="16"/>
              </w:rPr>
              <w:t xml:space="preserve"> Ненецкого автономного округа за счет средств окружного бюджета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62 607,5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10 535,0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1 245,9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169,1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61 361,6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10365,9</w:t>
            </w:r>
          </w:p>
        </w:tc>
      </w:tr>
      <w:tr w:rsidR="00132933" w:rsidRPr="00132933" w:rsidTr="0013293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proofErr w:type="gramStart"/>
            <w:r w:rsidRPr="00132933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132933">
              <w:rPr>
                <w:sz w:val="16"/>
                <w:szCs w:val="16"/>
              </w:rPr>
              <w:t>Несь</w:t>
            </w:r>
            <w:proofErr w:type="spellEnd"/>
            <w:r w:rsidRPr="00132933">
              <w:rPr>
                <w:sz w:val="16"/>
                <w:szCs w:val="16"/>
              </w:rPr>
              <w:t xml:space="preserve"> Ненецкого автономного округа за счет средств районного бюджета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106,4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104,7</w:t>
            </w:r>
          </w:p>
        </w:tc>
      </w:tr>
      <w:tr w:rsidR="00132933" w:rsidRPr="00132933" w:rsidTr="00132933">
        <w:trPr>
          <w:trHeight w:val="36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17 273,7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1 537,8</w:t>
            </w:r>
          </w:p>
        </w:tc>
      </w:tr>
      <w:tr w:rsidR="00132933" w:rsidRPr="00132933" w:rsidTr="00132933">
        <w:trPr>
          <w:trHeight w:val="2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34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5 646,4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429,5</w:t>
            </w:r>
          </w:p>
        </w:tc>
      </w:tr>
      <w:tr w:rsidR="00132933" w:rsidRPr="00132933" w:rsidTr="00132933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5 533,1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410,7</w:t>
            </w:r>
          </w:p>
        </w:tc>
      </w:tr>
      <w:tr w:rsidR="00132933" w:rsidRPr="00132933" w:rsidTr="00132933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410,7</w:t>
            </w:r>
          </w:p>
        </w:tc>
      </w:tr>
      <w:tr w:rsidR="00132933" w:rsidRPr="00132933" w:rsidTr="00132933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410,7</w:t>
            </w:r>
          </w:p>
        </w:tc>
      </w:tr>
      <w:tr w:rsidR="00132933" w:rsidRPr="00132933" w:rsidTr="00132933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410,7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410,7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42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18,8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Содержание колодцев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18,8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18,8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11 137,9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1 108,3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7 748,2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1 091,8</w:t>
            </w:r>
          </w:p>
        </w:tc>
      </w:tr>
      <w:tr w:rsidR="00132933" w:rsidRPr="00132933" w:rsidTr="00132933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7 748,2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1 091,8</w:t>
            </w:r>
          </w:p>
        </w:tc>
      </w:tr>
      <w:tr w:rsidR="00132933" w:rsidRPr="00132933" w:rsidTr="00132933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7 748,2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1 091,8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5 552,7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1 091,8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1091,8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Капитальный ремонт моста через ручей "</w:t>
            </w:r>
            <w:proofErr w:type="spellStart"/>
            <w:r w:rsidRPr="00132933">
              <w:rPr>
                <w:sz w:val="16"/>
                <w:szCs w:val="16"/>
              </w:rPr>
              <w:t>Лахтенный</w:t>
            </w:r>
            <w:proofErr w:type="spellEnd"/>
            <w:r w:rsidRPr="00132933">
              <w:rPr>
                <w:sz w:val="16"/>
                <w:szCs w:val="16"/>
              </w:rPr>
              <w:t xml:space="preserve">" </w:t>
            </w:r>
            <w:proofErr w:type="gramStart"/>
            <w:r w:rsidRPr="00132933">
              <w:rPr>
                <w:sz w:val="16"/>
                <w:szCs w:val="16"/>
              </w:rPr>
              <w:t>в</w:t>
            </w:r>
            <w:proofErr w:type="gramEnd"/>
            <w:r w:rsidRPr="00132933">
              <w:rPr>
                <w:sz w:val="16"/>
                <w:szCs w:val="16"/>
              </w:rPr>
              <w:t xml:space="preserve"> с. </w:t>
            </w:r>
            <w:proofErr w:type="spellStart"/>
            <w:r w:rsidRPr="00132933">
              <w:rPr>
                <w:sz w:val="16"/>
                <w:szCs w:val="16"/>
              </w:rPr>
              <w:t>Несь</w:t>
            </w:r>
            <w:proofErr w:type="spellEnd"/>
            <w:r w:rsidRPr="00132933">
              <w:rPr>
                <w:sz w:val="16"/>
                <w:szCs w:val="16"/>
              </w:rPr>
              <w:t xml:space="preserve"> НАО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2 446,8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132933" w:rsidRPr="00132933" w:rsidTr="00132933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окружного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1 835,4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sz w:val="16"/>
                <w:szCs w:val="16"/>
              </w:rPr>
            </w:pPr>
            <w:r w:rsidRPr="00132933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1 835,4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16,5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бюджета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3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3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114,1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114,1</w:t>
            </w:r>
          </w:p>
        </w:tc>
      </w:tr>
      <w:tr w:rsidR="00132933" w:rsidRPr="00132933" w:rsidTr="00132933">
        <w:trPr>
          <w:trHeight w:val="3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114,1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114,1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114,1</w:t>
            </w:r>
          </w:p>
        </w:tc>
      </w:tr>
      <w:tr w:rsidR="00132933" w:rsidRPr="00132933" w:rsidTr="00132933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3 926,5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32933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32933">
              <w:rPr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both"/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 xml:space="preserve">Расходы на выплату </w:t>
            </w:r>
            <w:proofErr w:type="spellStart"/>
            <w:r w:rsidRPr="00132933">
              <w:rPr>
                <w:sz w:val="16"/>
                <w:szCs w:val="16"/>
              </w:rPr>
              <w:t>пенсиий</w:t>
            </w:r>
            <w:proofErr w:type="spellEnd"/>
            <w:r w:rsidRPr="00132933">
              <w:rPr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547,3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sz w:val="16"/>
                <w:szCs w:val="16"/>
              </w:rPr>
            </w:pPr>
            <w:r w:rsidRPr="00132933">
              <w:rPr>
                <w:sz w:val="16"/>
                <w:szCs w:val="16"/>
              </w:rPr>
              <w:t>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32933" w:rsidRPr="00132933" w:rsidTr="00132933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32933" w:rsidRPr="00132933" w:rsidTr="0013293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293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:rsidR="00FA607D" w:rsidRDefault="00FA607D" w:rsidP="00FA607D">
      <w:pPr>
        <w:jc w:val="center"/>
        <w:rPr>
          <w:b/>
          <w:sz w:val="16"/>
          <w:szCs w:val="16"/>
        </w:rPr>
      </w:pPr>
    </w:p>
    <w:tbl>
      <w:tblPr>
        <w:tblW w:w="10801" w:type="dxa"/>
        <w:tblInd w:w="93" w:type="dxa"/>
        <w:tblLook w:val="04A0" w:firstRow="1" w:lastRow="0" w:firstColumn="1" w:lastColumn="0" w:noHBand="0" w:noVBand="1"/>
      </w:tblPr>
      <w:tblGrid>
        <w:gridCol w:w="5260"/>
        <w:gridCol w:w="2644"/>
        <w:gridCol w:w="1443"/>
        <w:gridCol w:w="1454"/>
      </w:tblGrid>
      <w:tr w:rsidR="00132933" w:rsidRPr="00132933" w:rsidTr="00DD25F6">
        <w:trPr>
          <w:trHeight w:val="300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E18"/>
            <w:r w:rsidRPr="00132933">
              <w:rPr>
                <w:color w:val="000000"/>
                <w:sz w:val="16"/>
                <w:szCs w:val="16"/>
              </w:rPr>
              <w:t>Приложение № 3</w:t>
            </w:r>
            <w:bookmarkEnd w:id="2"/>
          </w:p>
        </w:tc>
      </w:tr>
      <w:tr w:rsidR="00132933" w:rsidRPr="00132933" w:rsidTr="00DD25F6">
        <w:trPr>
          <w:trHeight w:val="285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132933" w:rsidRPr="00132933" w:rsidTr="00DD25F6">
        <w:trPr>
          <w:trHeight w:val="300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от 24.04.2019 № 23</w:t>
            </w:r>
          </w:p>
        </w:tc>
      </w:tr>
      <w:tr w:rsidR="00132933" w:rsidRPr="00132933" w:rsidTr="00DD25F6">
        <w:trPr>
          <w:trHeight w:val="300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</w:p>
        </w:tc>
      </w:tr>
      <w:tr w:rsidR="00132933" w:rsidRPr="00132933" w:rsidTr="00DD25F6">
        <w:trPr>
          <w:trHeight w:val="540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за 1 квартал 2019 года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2933" w:rsidRPr="00132933" w:rsidTr="00DD25F6">
        <w:trPr>
          <w:trHeight w:val="300"/>
        </w:trPr>
        <w:tc>
          <w:tcPr>
            <w:tcW w:w="10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132933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13293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132933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132933">
              <w:rPr>
                <w:color w:val="000000"/>
                <w:sz w:val="16"/>
                <w:szCs w:val="16"/>
              </w:rPr>
              <w:t>.</w:t>
            </w:r>
          </w:p>
        </w:tc>
      </w:tr>
      <w:tr w:rsidR="00132933" w:rsidRPr="00132933" w:rsidTr="00DD25F6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Наименование</w:t>
            </w:r>
            <w:bookmarkStart w:id="3" w:name="_GoBack"/>
            <w:bookmarkEnd w:id="3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132933">
              <w:rPr>
                <w:color w:val="000000"/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Сумма, тыс. руб.</w:t>
            </w:r>
          </w:p>
        </w:tc>
      </w:tr>
      <w:tr w:rsidR="00132933" w:rsidRPr="00132933" w:rsidTr="00DD25F6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3</w:t>
            </w:r>
          </w:p>
        </w:tc>
      </w:tr>
      <w:tr w:rsidR="00132933" w:rsidRPr="00132933" w:rsidTr="00DD25F6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560,8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-1 451,6 </w:t>
            </w:r>
          </w:p>
        </w:tc>
      </w:tr>
      <w:tr w:rsidR="00132933" w:rsidRPr="00132933" w:rsidTr="00DD25F6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lastRenderedPageBreak/>
              <w:t>Изменение остатков средств на  счетах по учету средств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560,8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933">
              <w:rPr>
                <w:b/>
                <w:bCs/>
                <w:color w:val="000000"/>
                <w:sz w:val="16"/>
                <w:szCs w:val="16"/>
              </w:rPr>
              <w:t xml:space="preserve">-1 451,6 </w:t>
            </w:r>
          </w:p>
        </w:tc>
      </w:tr>
      <w:tr w:rsidR="00132933" w:rsidRPr="00132933" w:rsidTr="00DD25F6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-108 051,7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-18 489,4 </w:t>
            </w:r>
          </w:p>
        </w:tc>
      </w:tr>
      <w:tr w:rsidR="00132933" w:rsidRPr="00132933" w:rsidTr="00DD25F6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-108 051,7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-18 489,4 </w:t>
            </w:r>
          </w:p>
        </w:tc>
      </w:tr>
      <w:tr w:rsidR="00132933" w:rsidRPr="00132933" w:rsidTr="00DD25F6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-108 051,7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-18 489,4 </w:t>
            </w:r>
          </w:p>
        </w:tc>
      </w:tr>
      <w:tr w:rsidR="00132933" w:rsidRPr="00132933" w:rsidTr="00DD25F6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-108 051,7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-18 489,4 </w:t>
            </w:r>
          </w:p>
        </w:tc>
      </w:tr>
      <w:tr w:rsidR="00132933" w:rsidRPr="00132933" w:rsidTr="00DD25F6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108 612,5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2933">
              <w:rPr>
                <w:i/>
                <w:iCs/>
                <w:color w:val="000000"/>
                <w:sz w:val="16"/>
                <w:szCs w:val="16"/>
              </w:rPr>
              <w:t xml:space="preserve">17 037,8 </w:t>
            </w:r>
          </w:p>
        </w:tc>
      </w:tr>
      <w:tr w:rsidR="00132933" w:rsidRPr="00132933" w:rsidTr="00DD25F6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108 612,5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17 037,8 </w:t>
            </w:r>
          </w:p>
        </w:tc>
      </w:tr>
      <w:tr w:rsidR="00132933" w:rsidRPr="00132933" w:rsidTr="00DD25F6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108 612,5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17 037,8 </w:t>
            </w:r>
          </w:p>
        </w:tc>
      </w:tr>
      <w:tr w:rsidR="00132933" w:rsidRPr="00132933" w:rsidTr="00DD25F6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33" w:rsidRPr="00132933" w:rsidRDefault="00132933" w:rsidP="00132933">
            <w:pPr>
              <w:jc w:val="center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108 612,5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2933" w:rsidRPr="00132933" w:rsidRDefault="00132933" w:rsidP="00132933">
            <w:pPr>
              <w:jc w:val="right"/>
              <w:rPr>
                <w:color w:val="000000"/>
                <w:sz w:val="16"/>
                <w:szCs w:val="16"/>
              </w:rPr>
            </w:pPr>
            <w:r w:rsidRPr="00132933">
              <w:rPr>
                <w:color w:val="000000"/>
                <w:sz w:val="16"/>
                <w:szCs w:val="16"/>
              </w:rPr>
              <w:t xml:space="preserve">17 037,8 </w:t>
            </w:r>
          </w:p>
        </w:tc>
      </w:tr>
    </w:tbl>
    <w:p w:rsidR="00132933" w:rsidRPr="00132933" w:rsidRDefault="00132933" w:rsidP="00FA607D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3017E4">
        <w:rPr>
          <w:sz w:val="16"/>
          <w:szCs w:val="16"/>
        </w:rPr>
        <w:t>1</w:t>
      </w:r>
      <w:r w:rsidR="00BC69C6">
        <w:rPr>
          <w:sz w:val="16"/>
          <w:szCs w:val="16"/>
        </w:rPr>
        <w:t>0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BC69C6">
        <w:rPr>
          <w:sz w:val="16"/>
          <w:szCs w:val="16"/>
        </w:rPr>
        <w:t>25</w:t>
      </w:r>
      <w:r w:rsidR="00B24480">
        <w:rPr>
          <w:sz w:val="16"/>
          <w:szCs w:val="16"/>
        </w:rPr>
        <w:t>.</w:t>
      </w:r>
      <w:r w:rsidR="00BC69C6">
        <w:rPr>
          <w:sz w:val="16"/>
          <w:szCs w:val="16"/>
        </w:rPr>
        <w:t>04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3" w:rsidRDefault="00132933" w:rsidP="00BB409B">
      <w:r>
        <w:separator/>
      </w:r>
    </w:p>
  </w:endnote>
  <w:endnote w:type="continuationSeparator" w:id="0">
    <w:p w:rsidR="00132933" w:rsidRDefault="00132933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5F6">
      <w:rPr>
        <w:rStyle w:val="a5"/>
        <w:noProof/>
      </w:rPr>
      <w:t>12</w: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3" w:rsidRDefault="00132933" w:rsidP="00BB409B">
      <w:r>
        <w:separator/>
      </w:r>
    </w:p>
  </w:footnote>
  <w:footnote w:type="continuationSeparator" w:id="0">
    <w:p w:rsidR="00132933" w:rsidRDefault="00132933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25F6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2842-AE72-4B74-8DE1-95CED4F4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20</cp:revision>
  <cp:lastPrinted>2013-07-24T08:13:00Z</cp:lastPrinted>
  <dcterms:created xsi:type="dcterms:W3CDTF">2018-04-19T13:30:00Z</dcterms:created>
  <dcterms:modified xsi:type="dcterms:W3CDTF">2019-05-16T08:36:00Z</dcterms:modified>
</cp:coreProperties>
</file>